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414" w:rsidRPr="00E26BC1" w:rsidRDefault="00331414" w:rsidP="00E26BC1">
      <w:pPr>
        <w:jc w:val="center"/>
        <w:rPr>
          <w:b/>
          <w:color w:val="C00000"/>
          <w:sz w:val="56"/>
          <w:szCs w:val="44"/>
        </w:rPr>
      </w:pPr>
      <w:r w:rsidRPr="00E26BC1">
        <w:rPr>
          <w:b/>
          <w:color w:val="C00000"/>
          <w:sz w:val="56"/>
          <w:szCs w:val="44"/>
        </w:rPr>
        <w:t>Кормушка для птиц своими руками!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В зимнее время птицам особенно нужны кормушки, в период сильных морозов и снегопадов, когда найти корм значительно труднее, чем летом.</w:t>
      </w:r>
    </w:p>
    <w:p w:rsidR="00331414" w:rsidRDefault="00E26BC1" w:rsidP="00E26BC1">
      <w:pPr>
        <w:jc w:val="center"/>
      </w:pPr>
      <w:r>
        <w:rPr>
          <w:noProof/>
          <w:lang w:eastAsia="ru-RU"/>
        </w:rPr>
        <w:t xml:space="preserve">   </w:t>
      </w:r>
      <w:r w:rsidR="00331414">
        <w:rPr>
          <w:noProof/>
          <w:lang w:eastAsia="ru-RU"/>
        </w:rPr>
        <w:drawing>
          <wp:inline distT="0" distB="0" distL="0" distR="0" wp14:anchorId="23CE599A" wp14:editId="25EE63E9">
            <wp:extent cx="2789267" cy="2009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2529" cy="20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414">
        <w:rPr>
          <w:noProof/>
          <w:lang w:eastAsia="ru-RU"/>
        </w:rPr>
        <w:drawing>
          <wp:inline distT="0" distB="0" distL="0" distR="0" wp14:anchorId="7EE249BA" wp14:editId="4A3356B0">
            <wp:extent cx="2804088" cy="200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7368" cy="200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Самая простая кормушка для синиц — из молочного пакета. 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Прорежьте леток, зацепите бумажную пирамидку за вершину и повесьте на дерево.</w:t>
      </w:r>
    </w:p>
    <w:p w:rsidR="00331414" w:rsidRDefault="00331414" w:rsidP="00E26BC1">
      <w:pPr>
        <w:jc w:val="center"/>
      </w:pPr>
      <w:r>
        <w:rPr>
          <w:noProof/>
          <w:lang w:eastAsia="ru-RU"/>
        </w:rPr>
        <w:drawing>
          <wp:inline distT="0" distB="0" distL="0" distR="0" wp14:anchorId="55C416C9" wp14:editId="61CCD092">
            <wp:extent cx="1745107" cy="28765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5112" cy="28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BC1">
        <w:t xml:space="preserve">  </w:t>
      </w:r>
      <w:r w:rsidR="00E26BC1">
        <w:rPr>
          <w:noProof/>
          <w:lang w:eastAsia="ru-RU"/>
        </w:rPr>
        <w:t xml:space="preserve">        </w:t>
      </w:r>
      <w:r w:rsidR="00E26BC1">
        <w:rPr>
          <w:noProof/>
          <w:lang w:eastAsia="ru-RU"/>
        </w:rPr>
        <w:drawing>
          <wp:inline distT="0" distB="0" distL="0" distR="0" wp14:anchorId="58966447">
            <wp:extent cx="3228975" cy="29172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12" cy="292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>
        <w:t xml:space="preserve"> </w:t>
      </w:r>
      <w:r w:rsidRPr="00E26BC1">
        <w:rPr>
          <w:sz w:val="28"/>
          <w:szCs w:val="28"/>
        </w:rPr>
        <w:t xml:space="preserve">Очень простая и интересная  конструкция получается из двух упаковок от сока. Воробьев такие раскачивающиеся кормушки отпугивают, а синицы будут посещать их с удовольствием. </w:t>
      </w:r>
    </w:p>
    <w:p w:rsidR="00331414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t xml:space="preserve">Можно просто сделать небольшие отверстия в упаковке с хлопьями геркулеса и подвесить </w:t>
      </w:r>
      <w:proofErr w:type="gramStart"/>
      <w:r w:rsidRPr="00E26BC1">
        <w:rPr>
          <w:sz w:val="28"/>
          <w:szCs w:val="28"/>
        </w:rPr>
        <w:t>получившуюся</w:t>
      </w:r>
      <w:proofErr w:type="gramEnd"/>
      <w:r w:rsidRPr="00E26BC1">
        <w:rPr>
          <w:sz w:val="28"/>
          <w:szCs w:val="28"/>
        </w:rPr>
        <w:t xml:space="preserve">  экспресс-кормушку. Птицы оценят вашу смекалку и заботу!</w:t>
      </w:r>
    </w:p>
    <w:p w:rsidR="009660F9" w:rsidRPr="00E26BC1" w:rsidRDefault="009660F9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t>Постарайтесь, чтобы корм в кормушке был по возможности разнообразным – это привлечет к нему самых разных птиц.</w:t>
      </w:r>
    </w:p>
    <w:p w:rsidR="009660F9" w:rsidRPr="00E26BC1" w:rsidRDefault="009660F9" w:rsidP="00331414">
      <w:pPr>
        <w:rPr>
          <w:sz w:val="28"/>
          <w:szCs w:val="28"/>
        </w:rPr>
      </w:pPr>
    </w:p>
    <w:p w:rsidR="00331414" w:rsidRDefault="00331414" w:rsidP="00E26B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1C1FA0" wp14:editId="67F5F2D9">
            <wp:extent cx="2543175" cy="2543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FB0F26" wp14:editId="19811E6A">
            <wp:extent cx="2514600" cy="251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4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t xml:space="preserve">У большинства видов птиц любимый корм – мелкие нежареные подсолнечные семечки, поэтому они должны составлять большую часть корма. </w:t>
      </w:r>
    </w:p>
    <w:p w:rsidR="00331414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t xml:space="preserve">Они высококалорийны и являются важным энергетическим источником для мелких птиц. </w:t>
      </w:r>
    </w:p>
    <w:p w:rsidR="00331414" w:rsidRDefault="00331414" w:rsidP="00E26BC1">
      <w:pPr>
        <w:jc w:val="center"/>
      </w:pPr>
      <w:r>
        <w:rPr>
          <w:noProof/>
          <w:lang w:eastAsia="ru-RU"/>
        </w:rPr>
        <w:drawing>
          <wp:inline distT="0" distB="0" distL="0" distR="0" wp14:anchorId="401144A6" wp14:editId="71837748">
            <wp:extent cx="4533900" cy="3400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6F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t>Второй вид корма –  просо.</w:t>
      </w:r>
      <w:r w:rsidR="00014496">
        <w:rPr>
          <w:sz w:val="28"/>
          <w:szCs w:val="28"/>
        </w:rPr>
        <w:t xml:space="preserve"> </w:t>
      </w:r>
      <w:bookmarkStart w:id="0" w:name="_GoBack"/>
      <w:bookmarkEnd w:id="0"/>
      <w:r w:rsidRPr="00E26BC1">
        <w:rPr>
          <w:sz w:val="28"/>
          <w:szCs w:val="28"/>
        </w:rPr>
        <w:t xml:space="preserve"> </w:t>
      </w:r>
      <w:proofErr w:type="gramStart"/>
      <w:r w:rsidRPr="00E26BC1">
        <w:rPr>
          <w:sz w:val="28"/>
          <w:szCs w:val="28"/>
        </w:rPr>
        <w:t xml:space="preserve">Хорошим кормом будут зёрна кукурузы, овёс, семена арбуза, тыквы, дыни, семена сорняков - лебеды, крапивы, чертополоха, репейника, ягоды рябины. </w:t>
      </w:r>
      <w:proofErr w:type="gramEnd"/>
    </w:p>
    <w:p w:rsidR="00331414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t>Неплохо поместить в кормушке и кальциевую подкормку - скорлупу куриных яиц.</w:t>
      </w:r>
    </w:p>
    <w:p w:rsidR="00331414" w:rsidRDefault="00331414" w:rsidP="00331414"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 wp14:anchorId="2CC5013E" wp14:editId="1130D23F">
            <wp:extent cx="2978070" cy="2352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807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B5076B" wp14:editId="58DC03AB">
            <wp:extent cx="3015428" cy="236173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1076" cy="236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Можно соорудить для птиц вкусные гирлянды. Для этого нужно нанизать на ворсистую пеньку орешки, сухофрукты, баранки, сухарики. Всё зависит от вашей фантазии!</w:t>
      </w:r>
    </w:p>
    <w:p w:rsidR="00331414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t>Зимой и ранней весной птицам нужна калорийная пища – несоленое сало и маргарин.</w:t>
      </w:r>
    </w:p>
    <w:p w:rsidR="00331414" w:rsidRDefault="00331414" w:rsidP="00E26BC1">
      <w:pPr>
        <w:jc w:val="center"/>
      </w:pPr>
      <w:r>
        <w:rPr>
          <w:noProof/>
          <w:lang w:eastAsia="ru-RU"/>
        </w:rPr>
        <w:drawing>
          <wp:inline distT="0" distB="0" distL="0" distR="0" wp14:anchorId="5A570628" wp14:editId="6515B88F">
            <wp:extent cx="2017621" cy="28860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155" cy="28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BC1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E8228B5" wp14:editId="38E8B1F4">
            <wp:extent cx="2076450" cy="289471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8029" cy="289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 Несоленое сало охотно клюют синицы и воробьи. 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Животный жир можно давать в чистом виде, если он твердый, а если он мягкий, лучше смешать его с другим кормом, изготовив так называемый «пирог для птиц». </w:t>
      </w:r>
      <w:proofErr w:type="gramStart"/>
      <w:r w:rsidRPr="00E26BC1">
        <w:rPr>
          <w:sz w:val="28"/>
          <w:szCs w:val="28"/>
        </w:rPr>
        <w:t>Для этого в  размягчённый несолёный жир или маргарин добавляют просо, любые зёрнышки и семена, очистки яблок, геркулес, ядра орехов, куриные яйца, сухарики, пищевые крошки, сахар, мед, сироп – все, что у вас под рукой.</w:t>
      </w:r>
      <w:proofErr w:type="gramEnd"/>
      <w:r w:rsidRPr="00E26BC1">
        <w:rPr>
          <w:sz w:val="28"/>
          <w:szCs w:val="28"/>
        </w:rPr>
        <w:t xml:space="preserve"> Для лучшей связки всех компонентов в единое «тесто», можно добавить подсолнечное масло. Всё хорошо перемешайте.</w:t>
      </w:r>
    </w:p>
    <w:p w:rsidR="00331414" w:rsidRDefault="00331414" w:rsidP="00E26B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ABF8EB" wp14:editId="4B792AA2">
            <wp:extent cx="3048000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>
        <w:t xml:space="preserve"> </w:t>
      </w:r>
      <w:r w:rsidRPr="00E26BC1">
        <w:rPr>
          <w:sz w:val="28"/>
          <w:szCs w:val="28"/>
        </w:rPr>
        <w:t>Такой птичий пирог вывешивают в сетках из-под овощей. А если тесто получилось жидким, можно вылить его в картонную коробку или пластиковую чашку и сразу выставить птицам.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 Не удивляйтесь, если на ваше угощение заглянет и белочка!</w:t>
      </w:r>
    </w:p>
    <w:p w:rsidR="00331414" w:rsidRDefault="00331414" w:rsidP="00E26BC1">
      <w:pPr>
        <w:jc w:val="center"/>
      </w:pPr>
      <w:r>
        <w:rPr>
          <w:noProof/>
          <w:lang w:eastAsia="ru-RU"/>
        </w:rPr>
        <w:drawing>
          <wp:inline distT="0" distB="0" distL="0" distR="0" wp14:anchorId="2A521B5E" wp14:editId="2AF0B613">
            <wp:extent cx="3810000" cy="2994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4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t>Можно давать птицам  и консервированную еду для домашних животных, вареные яйца, вареный картофель, сдобные  кусочки или крошки пшеничного хлеба.</w:t>
      </w:r>
    </w:p>
    <w:p w:rsidR="00331414" w:rsidRPr="00E26BC1" w:rsidRDefault="00331414" w:rsidP="00E26BC1">
      <w:pPr>
        <w:jc w:val="center"/>
        <w:rPr>
          <w:b/>
          <w:color w:val="FF0000"/>
          <w:sz w:val="36"/>
        </w:rPr>
      </w:pPr>
      <w:r w:rsidRPr="00E26BC1">
        <w:rPr>
          <w:b/>
          <w:color w:val="FF0000"/>
          <w:sz w:val="36"/>
        </w:rPr>
        <w:t>Недопустимо скармливать любые соленые, жареные, острые, кислые продукты. Опасен черный хлеб - он закисает в зобу птиц, плохо переваривается, особенно в мороз</w:t>
      </w:r>
      <w:r w:rsidR="00B6526F" w:rsidRPr="00E26BC1">
        <w:rPr>
          <w:b/>
          <w:color w:val="FF0000"/>
          <w:sz w:val="36"/>
        </w:rPr>
        <w:t>.</w:t>
      </w:r>
    </w:p>
    <w:p w:rsidR="00331414" w:rsidRDefault="00331414" w:rsidP="00331414"/>
    <w:p w:rsidR="00331414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lastRenderedPageBreak/>
        <w:t>Можно взять пустую пластиковую бутылку и быстро соорудить прозрачную кормушку.</w:t>
      </w:r>
    </w:p>
    <w:p w:rsidR="00331414" w:rsidRDefault="00331414" w:rsidP="00E26BC1">
      <w:pPr>
        <w:jc w:val="center"/>
      </w:pPr>
      <w:r>
        <w:rPr>
          <w:noProof/>
          <w:lang w:eastAsia="ru-RU"/>
        </w:rPr>
        <w:drawing>
          <wp:inline distT="0" distB="0" distL="0" distR="0" wp14:anchorId="5CFAD43A" wp14:editId="1DAC8D6A">
            <wp:extent cx="2286000" cy="2286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C6C669" wp14:editId="20B68E7A">
            <wp:extent cx="2286000" cy="228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328B60" wp14:editId="7F198370">
            <wp:extent cx="2286000" cy="228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ABCBE0" wp14:editId="1AB92AE4">
            <wp:extent cx="2286000" cy="228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6F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 Можно купить готовую кормушку для птиц. 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А можно сделать деревянную кормушку своими руками. Это совсем не трудно, и служить она будет не один сезон. </w:t>
      </w:r>
    </w:p>
    <w:p w:rsidR="00331414" w:rsidRDefault="00331414" w:rsidP="00331414">
      <w:r>
        <w:rPr>
          <w:noProof/>
          <w:lang w:eastAsia="ru-RU"/>
        </w:rPr>
        <w:drawing>
          <wp:inline distT="0" distB="0" distL="0" distR="0" wp14:anchorId="378378FF" wp14:editId="3EC919E7">
            <wp:extent cx="3152775" cy="24207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5137" cy="242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14F7F6" wp14:editId="27DFC443">
            <wp:extent cx="2714625" cy="2416016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4" w:rsidRPr="00E26BC1" w:rsidRDefault="00331414" w:rsidP="00331414">
      <w:pPr>
        <w:rPr>
          <w:sz w:val="28"/>
          <w:szCs w:val="28"/>
        </w:rPr>
      </w:pPr>
      <w:proofErr w:type="spellStart"/>
      <w:proofErr w:type="gramStart"/>
      <w:r w:rsidRPr="00E26BC1">
        <w:rPr>
          <w:sz w:val="28"/>
          <w:szCs w:val="28"/>
        </w:rPr>
        <w:t>C</w:t>
      </w:r>
      <w:proofErr w:type="gramEnd"/>
      <w:r w:rsidRPr="00E26BC1">
        <w:rPr>
          <w:sz w:val="28"/>
          <w:szCs w:val="28"/>
        </w:rPr>
        <w:t>амая</w:t>
      </w:r>
      <w:proofErr w:type="spellEnd"/>
      <w:r w:rsidRPr="00E26BC1">
        <w:rPr>
          <w:sz w:val="28"/>
          <w:szCs w:val="28"/>
        </w:rPr>
        <w:t xml:space="preserve"> простая в изготовлении деревянная кормушка состоит из фанерного дна с бортиками и жестких опор, на которых крепится крыша. Бортики пусть будут достаточно высокими, чтобы порывами ветра не сдувало пшено или семечки. </w:t>
      </w:r>
    </w:p>
    <w:p w:rsidR="00331414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lastRenderedPageBreak/>
        <w:t xml:space="preserve">А крыша в самодельной кормушке – элемент обязательный, она защищает корм от дождя и снега. 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>
        <w:t xml:space="preserve"> </w:t>
      </w:r>
      <w:r w:rsidRPr="00E26BC1">
        <w:rPr>
          <w:sz w:val="28"/>
          <w:szCs w:val="28"/>
        </w:rPr>
        <w:t>Если подключить фантазию, то можно соорудить и нечто более оригинальное.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Основой таких  конструкций  будет каркас из реек. 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Каркас обшиваем водостойкой фанерой, крепим дно и накрываем крышей. В стенах делаем проемы в виде высоких окон, дверей или в форме арок. Заранее прикиньте их размеры.</w:t>
      </w:r>
    </w:p>
    <w:p w:rsidR="00331414" w:rsidRDefault="0078156D" w:rsidP="00E26BC1">
      <w:pPr>
        <w:jc w:val="center"/>
      </w:pPr>
      <w:r>
        <w:rPr>
          <w:noProof/>
          <w:lang w:eastAsia="ru-RU"/>
        </w:rPr>
        <w:drawing>
          <wp:inline distT="0" distB="0" distL="0" distR="0" wp14:anchorId="44C432EE">
            <wp:extent cx="3810635" cy="34201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56D" w:rsidRPr="00E26BC1" w:rsidRDefault="00331414" w:rsidP="00331414">
      <w:pPr>
        <w:rPr>
          <w:sz w:val="28"/>
          <w:szCs w:val="28"/>
        </w:rPr>
      </w:pPr>
      <w:r w:rsidRPr="00E26BC1">
        <w:rPr>
          <w:sz w:val="28"/>
          <w:szCs w:val="28"/>
        </w:rPr>
        <w:t xml:space="preserve"> Чем они больше, тем крупнее пичуги будут прилетать к кормушке.</w:t>
      </w:r>
    </w:p>
    <w:p w:rsidR="00331414" w:rsidRDefault="0078156D" w:rsidP="00E26BC1">
      <w:pPr>
        <w:jc w:val="center"/>
      </w:pPr>
      <w:r>
        <w:rPr>
          <w:noProof/>
          <w:lang w:eastAsia="ru-RU"/>
        </w:rPr>
        <w:drawing>
          <wp:inline distT="0" distB="0" distL="0" distR="0" wp14:anchorId="73713FB4" wp14:editId="5AA5C284">
            <wp:extent cx="2286000" cy="2286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26F" w:rsidRPr="00E26BC1" w:rsidRDefault="00B6526F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Кормушку можно повесить на ветку дерева или закрепить на стене дома. Главное, выбрать такое место, чтобы оно было закрыто от ветра и недоступно для кошек. Колючие кустарники, такие как розы или боярышник, - подходящее убежище для птиц, где их не достанут хищники.</w:t>
      </w:r>
    </w:p>
    <w:p w:rsidR="00E26BC1" w:rsidRDefault="0078156D" w:rsidP="00E26B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824B32" wp14:editId="5A8B86AB">
            <wp:extent cx="2355850" cy="3533775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BC1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BA2F3B" wp14:editId="42B2AD7F">
            <wp:extent cx="2286000" cy="2286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4" w:rsidRDefault="0078156D" w:rsidP="00E26BC1">
      <w:pPr>
        <w:jc w:val="center"/>
      </w:pPr>
      <w:r>
        <w:rPr>
          <w:noProof/>
          <w:lang w:eastAsia="ru-RU"/>
        </w:rPr>
        <w:drawing>
          <wp:inline distT="0" distB="0" distL="0" distR="0" wp14:anchorId="5BB6AA6A" wp14:editId="09B49714">
            <wp:extent cx="4955864" cy="3295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8971" cy="32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Очень необычные, интересные и простые кормушки получаются из плотного картона. Для этого  произвольные фигурки из картона (колечки, сердечки, ромбики) нужно обмазать мучным клейстером, а затем густо обсыпать с двух сторон различными мелкими сухими зёрнышками. Когда такие фигурки  просохнут, они легко развешиваются на веточках.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Синицы и вездесущие воробьи держатся стайками и постоянно перелетают в поисках корма с места на место. Так им легче прокормиться в холодное время года. 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Сегодня птицы наведаются к вашей кормушке, а завтра – к другой.</w:t>
      </w:r>
    </w:p>
    <w:p w:rsidR="00331414" w:rsidRDefault="0078156D" w:rsidP="00E26B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CBD499" wp14:editId="3EA7F575">
            <wp:extent cx="2286000" cy="2286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6F" w:rsidRPr="00E26BC1" w:rsidRDefault="00B6526F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К кормушке наведываются разные пернатые. 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Дятлы, поползни</w:t>
      </w:r>
      <w:proofErr w:type="gramStart"/>
      <w:r w:rsidRPr="00E26BC1">
        <w:rPr>
          <w:sz w:val="28"/>
          <w:szCs w:val="28"/>
        </w:rPr>
        <w:t xml:space="preserve"> </w:t>
      </w:r>
      <w:r w:rsidR="009660F9" w:rsidRPr="00E26BC1">
        <w:rPr>
          <w:sz w:val="28"/>
          <w:szCs w:val="28"/>
        </w:rPr>
        <w:t>,</w:t>
      </w:r>
      <w:proofErr w:type="gramEnd"/>
      <w:r w:rsidR="009660F9" w:rsidRPr="00E26BC1">
        <w:rPr>
          <w:sz w:val="28"/>
          <w:szCs w:val="28"/>
        </w:rPr>
        <w:t xml:space="preserve"> снегири </w:t>
      </w:r>
      <w:r w:rsidRPr="00E26BC1">
        <w:rPr>
          <w:sz w:val="28"/>
          <w:szCs w:val="28"/>
        </w:rPr>
        <w:t>и синицы предпочитают семена тыквы и подсолнечника, кусочки сала. Щеглы, зеленушки и воробьи – просо, овес и пшено.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 А вот свиристели и наши зимние гости – снегири, любят полакомиться гроздьями ягод рябины, бузины и калины.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 Клесты и дятлы с удовольствием клюют желуди, шишки и орехи.</w:t>
      </w:r>
      <w:r w:rsidR="009660F9" w:rsidRPr="00E26BC1">
        <w:rPr>
          <w:sz w:val="28"/>
          <w:szCs w:val="28"/>
        </w:rPr>
        <w:t xml:space="preserve"> Более редкими гостями являются сойки, чечетки, щеглы, коноплянки и пуночки.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Прекрасно, если Вы сможете </w:t>
      </w:r>
      <w:proofErr w:type="gramStart"/>
      <w:r w:rsidRPr="00E26BC1">
        <w:rPr>
          <w:sz w:val="28"/>
          <w:szCs w:val="28"/>
        </w:rPr>
        <w:t>разместить кормушки</w:t>
      </w:r>
      <w:proofErr w:type="gramEnd"/>
      <w:r w:rsidRPr="00E26BC1">
        <w:rPr>
          <w:sz w:val="28"/>
          <w:szCs w:val="28"/>
        </w:rPr>
        <w:t xml:space="preserve"> для птиц так, чтобы Вам было удобно наблюдать за ними.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 xml:space="preserve"> Если Вы начали подкармливать птиц, продолжайте делать это до конца зимнего сезона.</w:t>
      </w:r>
    </w:p>
    <w:p w:rsidR="00331414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Зерна, семечки и орехи следует подсыпать регулярно, иначе, обнаружив несколько раз кормушку пустой, птицы улетят в другое место.</w:t>
      </w:r>
    </w:p>
    <w:p w:rsidR="00941965" w:rsidRPr="00E26BC1" w:rsidRDefault="00331414" w:rsidP="00E26BC1">
      <w:pPr>
        <w:jc w:val="both"/>
        <w:rPr>
          <w:sz w:val="28"/>
          <w:szCs w:val="28"/>
        </w:rPr>
      </w:pPr>
      <w:r w:rsidRPr="00E26BC1">
        <w:rPr>
          <w:sz w:val="28"/>
          <w:szCs w:val="28"/>
        </w:rPr>
        <w:t>Зимняя столовая будет работать и весной, до тех пор, пока не проклюнется первая зелень</w:t>
      </w:r>
      <w:r w:rsidR="00B6526F" w:rsidRPr="00E26BC1">
        <w:rPr>
          <w:sz w:val="28"/>
          <w:szCs w:val="28"/>
        </w:rPr>
        <w:t>.</w:t>
      </w:r>
    </w:p>
    <w:p w:rsidR="0078156D" w:rsidRDefault="0078156D" w:rsidP="00331414"/>
    <w:sectPr w:rsidR="0078156D" w:rsidSect="00E26B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414"/>
    <w:rsid w:val="00014496"/>
    <w:rsid w:val="00331414"/>
    <w:rsid w:val="0078156D"/>
    <w:rsid w:val="00941965"/>
    <w:rsid w:val="009660F9"/>
    <w:rsid w:val="00B6526F"/>
    <w:rsid w:val="00E2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2013-01-25T05:58:00Z</cp:lastPrinted>
  <dcterms:created xsi:type="dcterms:W3CDTF">2012-11-22T06:36:00Z</dcterms:created>
  <dcterms:modified xsi:type="dcterms:W3CDTF">2013-03-21T12:48:00Z</dcterms:modified>
</cp:coreProperties>
</file>